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9BC033" w14:textId="77777777" w:rsidR="0087622A" w:rsidRDefault="00000000">
      <w:pPr>
        <w:jc w:val="center"/>
        <w:rPr>
          <w:b/>
          <w:bCs/>
          <w:color w:val="26398A"/>
          <w:sz w:val="27"/>
          <w:szCs w:val="27"/>
        </w:rPr>
      </w:pPr>
      <w:r>
        <w:rPr>
          <w:b/>
          <w:bCs/>
          <w:color w:val="26398A"/>
          <w:sz w:val="27"/>
          <w:szCs w:val="27"/>
        </w:rPr>
        <w:t xml:space="preserve">  </w:t>
      </w:r>
    </w:p>
    <w:p w14:paraId="6573AFF0" w14:textId="77777777" w:rsidR="0087622A" w:rsidRPr="0087622A" w:rsidRDefault="00000000" w:rsidP="0087622A">
      <w:pPr>
        <w:jc w:val="center"/>
        <w:rPr>
          <w:rFonts w:ascii="Loos Extended Black" w:hAnsi="Loos Extended Black"/>
          <w:color w:val="26398A"/>
          <w:sz w:val="27"/>
          <w:szCs w:val="27"/>
        </w:rPr>
      </w:pPr>
      <w:r w:rsidRPr="0087622A">
        <w:rPr>
          <w:rFonts w:ascii="Loos Extended Black" w:hAnsi="Loos Extended Black"/>
          <w:color w:val="26398A"/>
          <w:sz w:val="27"/>
          <w:szCs w:val="27"/>
        </w:rPr>
        <w:t>POSTS PRÉ-RÉDIGÉS</w:t>
      </w:r>
      <w:r w:rsidR="0087622A" w:rsidRPr="0087622A">
        <w:rPr>
          <w:rFonts w:ascii="Loos Extended Black" w:hAnsi="Loos Extended Black"/>
          <w:color w:val="26398A"/>
          <w:sz w:val="27"/>
          <w:szCs w:val="27"/>
        </w:rPr>
        <w:t xml:space="preserve"> </w:t>
      </w:r>
    </w:p>
    <w:p w14:paraId="49C518E1" w14:textId="60ACEFAD" w:rsidR="0087622A" w:rsidRPr="0087622A" w:rsidRDefault="0087622A" w:rsidP="0087622A">
      <w:pPr>
        <w:jc w:val="center"/>
        <w:rPr>
          <w:rFonts w:ascii="Loos Extended Black" w:hAnsi="Loos Extended Black"/>
          <w:color w:val="26398A"/>
          <w:sz w:val="27"/>
          <w:szCs w:val="27"/>
        </w:rPr>
      </w:pPr>
      <w:r w:rsidRPr="0087622A">
        <w:rPr>
          <w:rFonts w:ascii="Loos Extended Black" w:hAnsi="Loos Extended Black"/>
          <w:color w:val="26398A"/>
          <w:sz w:val="27"/>
          <w:szCs w:val="27"/>
        </w:rPr>
        <w:t>POUR VOS RÉSEAUX SOCIAUX</w:t>
      </w:r>
    </w:p>
    <w:p w14:paraId="5AC4506A" w14:textId="77777777" w:rsidR="003137F8" w:rsidRDefault="00000000">
      <w:pPr>
        <w:jc w:val="center"/>
        <w:rPr>
          <w:sz w:val="17"/>
          <w:szCs w:val="17"/>
        </w:rPr>
      </w:pPr>
      <w:r>
        <w:rPr>
          <w:sz w:val="17"/>
          <w:szCs w:val="17"/>
        </w:rPr>
        <w:t xml:space="preserve"> </w:t>
      </w:r>
    </w:p>
    <w:p w14:paraId="384DDABC" w14:textId="77777777" w:rsidR="003137F8" w:rsidRPr="0087622A" w:rsidRDefault="00000000">
      <w:pPr>
        <w:rPr>
          <w:rFonts w:ascii="Loos Extended Black" w:hAnsi="Loos Extended Black"/>
          <w:b/>
          <w:bCs/>
          <w:color w:val="26398A"/>
          <w:sz w:val="18"/>
          <w:szCs w:val="18"/>
        </w:rPr>
      </w:pPr>
      <w:r w:rsidRPr="0087622A">
        <w:rPr>
          <w:rFonts w:ascii="Loos Extended Black" w:hAnsi="Loos Extended Black"/>
          <w:b/>
          <w:bCs/>
          <w:noProof/>
          <w:color w:val="26398A"/>
          <w:sz w:val="18"/>
          <w:szCs w:val="18"/>
        </w:rPr>
        <w:drawing>
          <wp:inline distT="114300" distB="114300" distL="114300" distR="114300" wp14:anchorId="2AD7CF8E" wp14:editId="302D4C40">
            <wp:extent cx="190500" cy="190500"/>
            <wp:effectExtent l="0" t="0" r="0" b="0"/>
            <wp:docPr id="8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87622A">
        <w:rPr>
          <w:rFonts w:ascii="Loos Extended Black" w:hAnsi="Loos Extended Black"/>
          <w:b/>
          <w:bCs/>
          <w:color w:val="26398A"/>
          <w:sz w:val="18"/>
          <w:szCs w:val="18"/>
        </w:rPr>
        <w:t xml:space="preserve">INSTAGRAM / </w:t>
      </w:r>
      <w:r w:rsidRPr="0087622A">
        <w:rPr>
          <w:rFonts w:ascii="Loos Extended Black" w:hAnsi="Loos Extended Black"/>
          <w:b/>
          <w:bCs/>
          <w:noProof/>
          <w:color w:val="26398A"/>
          <w:sz w:val="18"/>
          <w:szCs w:val="18"/>
        </w:rPr>
        <w:drawing>
          <wp:inline distT="114300" distB="114300" distL="114300" distR="114300" wp14:anchorId="6FADAB44" wp14:editId="6EF460AA">
            <wp:extent cx="190500" cy="190500"/>
            <wp:effectExtent l="0" t="0" r="0" b="0"/>
            <wp:docPr id="4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87622A">
        <w:rPr>
          <w:rFonts w:ascii="Loos Extended Black" w:hAnsi="Loos Extended Black"/>
          <w:b/>
          <w:bCs/>
          <w:color w:val="26398A"/>
          <w:sz w:val="18"/>
          <w:szCs w:val="18"/>
        </w:rPr>
        <w:t xml:space="preserve">FACEBOOK </w:t>
      </w:r>
    </w:p>
    <w:p w14:paraId="1DCD2B2D" w14:textId="77777777" w:rsidR="003137F8" w:rsidRDefault="003137F8">
      <w:pPr>
        <w:rPr>
          <w:b/>
          <w:bCs/>
          <w:color w:val="26398A"/>
          <w:sz w:val="18"/>
          <w:szCs w:val="18"/>
        </w:rPr>
      </w:pPr>
    </w:p>
    <w:tbl>
      <w:tblPr>
        <w:tblStyle w:val="a"/>
        <w:tblW w:w="11036" w:type="dxa"/>
        <w:tblInd w:w="-1001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801"/>
        <w:gridCol w:w="3030"/>
        <w:gridCol w:w="2205"/>
      </w:tblGrid>
      <w:tr w:rsidR="003137F8" w:rsidRPr="004D119A" w14:paraId="69A3AD6F" w14:textId="77777777" w:rsidTr="0087622A">
        <w:trPr>
          <w:trHeight w:val="330"/>
        </w:trPr>
        <w:tc>
          <w:tcPr>
            <w:tcW w:w="5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FE1EC2" w14:textId="77777777" w:rsidR="003137F8" w:rsidRPr="004D119A" w:rsidRDefault="00000000" w:rsidP="004D119A">
            <w:pPr>
              <w:jc w:val="center"/>
              <w:rPr>
                <w:rFonts w:ascii="Elza Text" w:hAnsi="Elza Text"/>
                <w:b/>
                <w:bCs/>
                <w:color w:val="26398A"/>
                <w:sz w:val="20"/>
                <w:szCs w:val="20"/>
              </w:rPr>
            </w:pPr>
            <w:r w:rsidRPr="004D119A">
              <w:rPr>
                <w:rFonts w:ascii="Elza Text" w:hAnsi="Elza Text"/>
                <w:b/>
                <w:bCs/>
                <w:color w:val="26398A"/>
                <w:sz w:val="20"/>
                <w:szCs w:val="20"/>
              </w:rPr>
              <w:t>Texte</w:t>
            </w:r>
          </w:p>
        </w:tc>
        <w:tc>
          <w:tcPr>
            <w:tcW w:w="30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EEE845" w14:textId="77777777" w:rsidR="003137F8" w:rsidRPr="004D119A" w:rsidRDefault="00000000" w:rsidP="004D119A">
            <w:pPr>
              <w:jc w:val="center"/>
              <w:rPr>
                <w:rFonts w:ascii="Elza Text" w:hAnsi="Elza Text"/>
                <w:b/>
                <w:bCs/>
                <w:color w:val="26398A"/>
                <w:sz w:val="20"/>
                <w:szCs w:val="20"/>
              </w:rPr>
            </w:pPr>
            <w:r w:rsidRPr="004D119A">
              <w:rPr>
                <w:rFonts w:ascii="Elza Text" w:hAnsi="Elza Text"/>
                <w:b/>
                <w:bCs/>
                <w:color w:val="26398A"/>
                <w:sz w:val="20"/>
                <w:szCs w:val="20"/>
              </w:rPr>
              <w:t>Illustration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517934" w14:textId="77777777" w:rsidR="003137F8" w:rsidRPr="004D119A" w:rsidRDefault="00000000" w:rsidP="004D119A">
            <w:pPr>
              <w:jc w:val="center"/>
              <w:rPr>
                <w:rFonts w:ascii="Elza Text" w:hAnsi="Elza Text"/>
                <w:b/>
                <w:bCs/>
                <w:color w:val="26398A"/>
                <w:sz w:val="20"/>
                <w:szCs w:val="20"/>
              </w:rPr>
            </w:pPr>
            <w:r w:rsidRPr="004D119A">
              <w:rPr>
                <w:rFonts w:ascii="Elza Text" w:hAnsi="Elza Text"/>
                <w:b/>
                <w:bCs/>
                <w:color w:val="26398A"/>
                <w:sz w:val="20"/>
                <w:szCs w:val="20"/>
              </w:rPr>
              <w:t>Compte à taguer</w:t>
            </w:r>
          </w:p>
        </w:tc>
      </w:tr>
      <w:tr w:rsidR="003137F8" w14:paraId="475F7E04" w14:textId="77777777" w:rsidTr="0087622A">
        <w:trPr>
          <w:trHeight w:val="2723"/>
        </w:trPr>
        <w:tc>
          <w:tcPr>
            <w:tcW w:w="5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7416A98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Apple Color Emoji" w:hAnsi="Apple Color Emoji" w:cs="Apple Color Emoji"/>
                <w:sz w:val="17"/>
                <w:szCs w:val="17"/>
              </w:rPr>
              <w:t>🎬</w:t>
            </w:r>
            <w:r w:rsidRPr="004D119A">
              <w:rPr>
                <w:rFonts w:ascii="Elza Text" w:hAnsi="Elza Text"/>
                <w:sz w:val="17"/>
                <w:szCs w:val="17"/>
              </w:rPr>
              <w:t>Avec la série « Sans filtres », découvre le quotidien de jeunes professionnels du bâtiment et des travaux publics ! 3 saisons au cœur de l’action avec 18 professionnels de la construction.</w:t>
            </w:r>
          </w:p>
          <w:p w14:paraId="33A318F2" w14:textId="77777777" w:rsidR="003137F8" w:rsidRPr="004D119A" w:rsidRDefault="003137F8">
            <w:pPr>
              <w:rPr>
                <w:rFonts w:ascii="Elza Text" w:hAnsi="Elza Text"/>
                <w:sz w:val="17"/>
                <w:szCs w:val="17"/>
              </w:rPr>
            </w:pPr>
          </w:p>
          <w:p w14:paraId="1300B995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 xml:space="preserve">Retrouve tous les épisodes de la série sur la chaîne YouTube @la_construction_officiel et sur laconstruction.fr ! </w:t>
            </w:r>
          </w:p>
          <w:p w14:paraId="1DDC4F6A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.</w:t>
            </w:r>
            <w:r w:rsidRPr="004D119A">
              <w:rPr>
                <w:rFonts w:ascii="Elza Text" w:hAnsi="Elza Text"/>
                <w:sz w:val="17"/>
                <w:szCs w:val="17"/>
              </w:rPr>
              <w:br/>
              <w:t>.</w:t>
            </w:r>
          </w:p>
          <w:p w14:paraId="27DF5785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.</w:t>
            </w:r>
          </w:p>
          <w:p w14:paraId="3E2D6421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#PassionConstruction #laconstruction #btp #métiers #formation #apprentissage #batiment #travauxpublics #TP #sansfiltres</w:t>
            </w:r>
          </w:p>
        </w:tc>
        <w:tc>
          <w:tcPr>
            <w:tcW w:w="30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E672585" w14:textId="77777777" w:rsidR="003137F8" w:rsidRPr="004D119A" w:rsidRDefault="00000000">
            <w:pPr>
              <w:jc w:val="center"/>
              <w:rPr>
                <w:rFonts w:ascii="Elza Text" w:hAnsi="Elza Text"/>
              </w:rPr>
            </w:pPr>
            <w:r w:rsidRPr="004D119A">
              <w:rPr>
                <w:rFonts w:ascii="Elza Text" w:hAnsi="Elza Text"/>
                <w:noProof/>
              </w:rPr>
              <w:drawing>
                <wp:inline distT="114300" distB="114300" distL="114300" distR="114300" wp14:anchorId="5F4509CD" wp14:editId="3E2D67D0">
                  <wp:extent cx="1847850" cy="1854200"/>
                  <wp:effectExtent l="0" t="0" r="0" b="0"/>
                  <wp:docPr id="2" name="image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18542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6174FDD" w14:textId="77777777" w:rsidR="003137F8" w:rsidRPr="004D119A" w:rsidRDefault="00000000">
            <w:pPr>
              <w:jc w:val="center"/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@la_construction_officiel</w:t>
            </w:r>
          </w:p>
        </w:tc>
      </w:tr>
      <w:tr w:rsidR="003137F8" w14:paraId="4A8835FB" w14:textId="77777777" w:rsidTr="0087622A">
        <w:trPr>
          <w:trHeight w:val="2598"/>
        </w:trPr>
        <w:tc>
          <w:tcPr>
            <w:tcW w:w="5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5724A27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 xml:space="preserve">La construction, ce sont eux… mais aussi toi ! </w:t>
            </w:r>
          </w:p>
          <w:p w14:paraId="7C9386D1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 xml:space="preserve">La construction, c’est plus de 30 métiers du bâtiment et des travaux publics ! Quelles que soient tes envies et aspirations, il y en a forcément un qui te correspond. </w:t>
            </w:r>
          </w:p>
          <w:p w14:paraId="42A7F929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La construction, la vivre c’est encore mieux !</w:t>
            </w:r>
          </w:p>
          <w:p w14:paraId="410E6FB0" w14:textId="77777777" w:rsidR="003137F8" w:rsidRPr="004D119A" w:rsidRDefault="003137F8">
            <w:pPr>
              <w:rPr>
                <w:rFonts w:ascii="Elza Text" w:hAnsi="Elza Text"/>
                <w:sz w:val="17"/>
                <w:szCs w:val="17"/>
              </w:rPr>
            </w:pPr>
          </w:p>
          <w:p w14:paraId="61DF8BF3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 xml:space="preserve">Envie d’en savoir plus sur les métiers de la construction et sur l’apprentissage pour s’y former, direction </w:t>
            </w:r>
            <w:r w:rsidRPr="004D119A">
              <w:rPr>
                <w:rFonts w:ascii="Apple Color Emoji" w:hAnsi="Apple Color Emoji" w:cs="Apple Color Emoji"/>
                <w:sz w:val="17"/>
                <w:szCs w:val="17"/>
              </w:rPr>
              <w:t>👉</w:t>
            </w:r>
            <w:r w:rsidRPr="004D119A">
              <w:rPr>
                <w:rFonts w:ascii="Elza Text" w:hAnsi="Elza Text"/>
                <w:sz w:val="17"/>
                <w:szCs w:val="17"/>
              </w:rPr>
              <w:t xml:space="preserve"> laconstruction.fr.</w:t>
            </w:r>
            <w:r w:rsidRPr="004D119A">
              <w:rPr>
                <w:rFonts w:ascii="Elza Text" w:hAnsi="Elza Text"/>
                <w:sz w:val="17"/>
                <w:szCs w:val="17"/>
              </w:rPr>
              <w:br/>
              <w:t>.</w:t>
            </w:r>
          </w:p>
          <w:p w14:paraId="5808E163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.</w:t>
            </w:r>
          </w:p>
          <w:p w14:paraId="67BB7352" w14:textId="596F86B2" w:rsidR="0087622A" w:rsidRPr="0087622A" w:rsidRDefault="00000000" w:rsidP="0087622A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.</w:t>
            </w:r>
            <w:r w:rsidRPr="004D119A">
              <w:rPr>
                <w:rFonts w:ascii="Elza Text" w:hAnsi="Elza Text"/>
                <w:sz w:val="17"/>
                <w:szCs w:val="17"/>
              </w:rPr>
              <w:br/>
              <w:t>#PassionConstruction #laconstruction #btp #métiers #formation #apprentissage #batiment #travauxpublics #</w:t>
            </w:r>
            <w:proofErr w:type="gramStart"/>
            <w:r w:rsidRPr="004D119A">
              <w:rPr>
                <w:rFonts w:ascii="Elza Text" w:hAnsi="Elza Text"/>
                <w:sz w:val="17"/>
                <w:szCs w:val="17"/>
              </w:rPr>
              <w:t>TP  #</w:t>
            </w:r>
            <w:proofErr w:type="gramEnd"/>
            <w:r w:rsidRPr="004D119A">
              <w:rPr>
                <w:rFonts w:ascii="Elza Text" w:hAnsi="Elza Text"/>
                <w:sz w:val="17"/>
                <w:szCs w:val="17"/>
              </w:rPr>
              <w:t>orientation</w:t>
            </w:r>
          </w:p>
        </w:tc>
        <w:tc>
          <w:tcPr>
            <w:tcW w:w="30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D440142" w14:textId="77777777" w:rsidR="003137F8" w:rsidRPr="004D119A" w:rsidRDefault="00000000">
            <w:pPr>
              <w:jc w:val="center"/>
              <w:rPr>
                <w:rFonts w:ascii="Elza Text" w:hAnsi="Elza Text"/>
                <w:b/>
                <w:bCs/>
                <w:sz w:val="17"/>
                <w:szCs w:val="17"/>
              </w:rPr>
            </w:pPr>
            <w:r w:rsidRPr="004D119A">
              <w:rPr>
                <w:rFonts w:ascii="Elza Text" w:hAnsi="Elza Text"/>
                <w:b/>
                <w:bCs/>
                <w:noProof/>
                <w:sz w:val="17"/>
                <w:szCs w:val="17"/>
              </w:rPr>
              <w:drawing>
                <wp:inline distT="114300" distB="114300" distL="114300" distR="114300" wp14:anchorId="722373AC" wp14:editId="7C9012C7">
                  <wp:extent cx="1847850" cy="1854200"/>
                  <wp:effectExtent l="0" t="0" r="0" b="0"/>
                  <wp:docPr id="12" name="image1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jpg"/>
                          <pic:cNvPicPr preferRelativeResize="0"/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18542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54F10D1A" w14:textId="77777777" w:rsidR="003137F8" w:rsidRPr="004D119A" w:rsidRDefault="00000000">
            <w:pPr>
              <w:jc w:val="center"/>
              <w:rPr>
                <w:rFonts w:ascii="Elza Text" w:hAnsi="Elza Text"/>
                <w:b/>
                <w:bCs/>
                <w:sz w:val="17"/>
                <w:szCs w:val="17"/>
                <w:shd w:val="clear" w:color="auto" w:fill="FB0007"/>
              </w:rPr>
            </w:pPr>
            <w:r w:rsidRPr="004D119A">
              <w:rPr>
                <w:rFonts w:ascii="Elza Text" w:hAnsi="Elza Text"/>
                <w:b/>
                <w:bCs/>
                <w:sz w:val="17"/>
                <w:szCs w:val="17"/>
                <w:shd w:val="clear" w:color="auto" w:fill="FB0007"/>
              </w:rPr>
              <w:t xml:space="preserve"> 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E908D44" w14:textId="77777777" w:rsidR="003137F8" w:rsidRPr="004D119A" w:rsidRDefault="00000000">
            <w:pPr>
              <w:jc w:val="center"/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@la_construction_officiel</w:t>
            </w:r>
          </w:p>
        </w:tc>
      </w:tr>
      <w:tr w:rsidR="003137F8" w14:paraId="459A2231" w14:textId="77777777" w:rsidTr="0087622A">
        <w:trPr>
          <w:trHeight w:val="3570"/>
        </w:trPr>
        <w:tc>
          <w:tcPr>
            <w:tcW w:w="5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68BB493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 xml:space="preserve">Tu cherches un métier qui a du sens ? </w:t>
            </w:r>
          </w:p>
          <w:p w14:paraId="189B55CE" w14:textId="77777777" w:rsidR="003137F8" w:rsidRPr="004D119A" w:rsidRDefault="003137F8">
            <w:pPr>
              <w:rPr>
                <w:rFonts w:ascii="Elza Text" w:hAnsi="Elza Text"/>
                <w:sz w:val="17"/>
                <w:szCs w:val="17"/>
              </w:rPr>
            </w:pPr>
          </w:p>
          <w:p w14:paraId="1A37709E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De l’habitat aux grandes infrastructures, la construction ce sont des métiers variés et indispensables qui contribuent chaque jour à construire, entretenir et rénover notre cadre de vie</w:t>
            </w:r>
          </w:p>
          <w:p w14:paraId="5BE81A64" w14:textId="77777777" w:rsidR="003137F8" w:rsidRPr="004D119A" w:rsidRDefault="003137F8">
            <w:pPr>
              <w:rPr>
                <w:rFonts w:ascii="Elza Text" w:hAnsi="Elza Text"/>
                <w:sz w:val="17"/>
                <w:szCs w:val="17"/>
              </w:rPr>
            </w:pPr>
          </w:p>
          <w:p w14:paraId="7249429F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La construction, c’est plus de 30 métiers du bâtiment et des travaux publics.</w:t>
            </w:r>
          </w:p>
          <w:p w14:paraId="7F8DB4DC" w14:textId="77777777" w:rsidR="003137F8" w:rsidRPr="004D119A" w:rsidRDefault="003137F8">
            <w:pPr>
              <w:rPr>
                <w:rFonts w:ascii="Elza Text" w:hAnsi="Elza Text"/>
                <w:sz w:val="17"/>
                <w:szCs w:val="17"/>
              </w:rPr>
            </w:pPr>
          </w:p>
          <w:p w14:paraId="7A6059B9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 xml:space="preserve">Prêt à te former ? Si tu as envie d’en savoir plus sur les métiers de la construction et sur l’apprentissage pour s’y former, direction </w:t>
            </w:r>
            <w:r w:rsidRPr="004D119A">
              <w:rPr>
                <w:rFonts w:ascii="Apple Color Emoji" w:hAnsi="Apple Color Emoji" w:cs="Apple Color Emoji"/>
                <w:sz w:val="17"/>
                <w:szCs w:val="17"/>
              </w:rPr>
              <w:t>👉</w:t>
            </w:r>
            <w:r w:rsidRPr="004D119A">
              <w:rPr>
                <w:rFonts w:ascii="Elza Text" w:hAnsi="Elza Text"/>
                <w:sz w:val="17"/>
                <w:szCs w:val="17"/>
              </w:rPr>
              <w:t xml:space="preserve"> laconstruction.fr</w:t>
            </w:r>
          </w:p>
          <w:p w14:paraId="5D5F0D82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.</w:t>
            </w:r>
            <w:r w:rsidRPr="004D119A">
              <w:rPr>
                <w:rFonts w:ascii="Elza Text" w:hAnsi="Elza Text"/>
                <w:sz w:val="17"/>
                <w:szCs w:val="17"/>
              </w:rPr>
              <w:br/>
              <w:t>.</w:t>
            </w:r>
          </w:p>
          <w:p w14:paraId="22962572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.</w:t>
            </w:r>
          </w:p>
          <w:p w14:paraId="271D8946" w14:textId="78F6E274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#PassionConstruction #laconstruction #btp #métiers #orientation #formation #batiment #travauxpublics</w:t>
            </w:r>
          </w:p>
        </w:tc>
        <w:tc>
          <w:tcPr>
            <w:tcW w:w="30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327FCA6" w14:textId="77777777" w:rsidR="003137F8" w:rsidRPr="004D119A" w:rsidRDefault="00000000">
            <w:pPr>
              <w:jc w:val="center"/>
              <w:rPr>
                <w:rFonts w:ascii="Elza Text" w:hAnsi="Elza Text"/>
              </w:rPr>
            </w:pPr>
            <w:r w:rsidRPr="004D119A">
              <w:rPr>
                <w:rFonts w:ascii="Elza Text" w:hAnsi="Elza Text"/>
                <w:noProof/>
              </w:rPr>
              <w:drawing>
                <wp:inline distT="114300" distB="114300" distL="114300" distR="114300" wp14:anchorId="50DBE4FE" wp14:editId="00273E5C">
                  <wp:extent cx="1847850" cy="1854200"/>
                  <wp:effectExtent l="0" t="0" r="0" b="0"/>
                  <wp:docPr id="9" name="image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jpg"/>
                          <pic:cNvPicPr preferRelativeResize="0"/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18542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4D119A">
              <w:rPr>
                <w:rFonts w:ascii="Elza Text" w:hAnsi="Elza Text"/>
              </w:rPr>
              <w:t xml:space="preserve"> </w:t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0144B51" w14:textId="0011E96A" w:rsidR="003137F8" w:rsidRPr="004D119A" w:rsidRDefault="004D119A">
            <w:pPr>
              <w:jc w:val="center"/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@la_construction_officiel</w:t>
            </w:r>
          </w:p>
        </w:tc>
      </w:tr>
      <w:tr w:rsidR="003137F8" w14:paraId="1F90CAD9" w14:textId="77777777" w:rsidTr="0087622A">
        <w:trPr>
          <w:trHeight w:val="2052"/>
        </w:trPr>
        <w:tc>
          <w:tcPr>
            <w:tcW w:w="5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51E7B61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lastRenderedPageBreak/>
              <w:t>Envie de travailler près de chez toi ou à l’autre bout du monde ?</w:t>
            </w:r>
          </w:p>
          <w:p w14:paraId="3D702050" w14:textId="77777777" w:rsidR="003137F8" w:rsidRPr="004D119A" w:rsidRDefault="003137F8">
            <w:pPr>
              <w:rPr>
                <w:rFonts w:ascii="Elza Text" w:hAnsi="Elza Text"/>
                <w:sz w:val="17"/>
                <w:szCs w:val="17"/>
              </w:rPr>
            </w:pPr>
          </w:p>
          <w:p w14:paraId="1194825E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 xml:space="preserve">Dans la construction, tu peux travailler près de chez toi, partout en France, mais aussi à l’étranger, dans une petite ou une grande entreprise. </w:t>
            </w:r>
          </w:p>
          <w:p w14:paraId="095A19CE" w14:textId="77777777" w:rsidR="003137F8" w:rsidRPr="004D119A" w:rsidRDefault="003137F8">
            <w:pPr>
              <w:rPr>
                <w:rFonts w:ascii="Elza Text" w:hAnsi="Elza Text"/>
                <w:sz w:val="17"/>
                <w:szCs w:val="17"/>
              </w:rPr>
            </w:pPr>
          </w:p>
          <w:p w14:paraId="609CBC84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 xml:space="preserve">Et pour s’y former, rien de mieux que l’apprentissage ! Envie d’en savoir plus sur les métiers de la construction ? direction </w:t>
            </w:r>
            <w:r w:rsidRPr="004D119A">
              <w:rPr>
                <w:rFonts w:ascii="Apple Color Emoji" w:hAnsi="Apple Color Emoji" w:cs="Apple Color Emoji"/>
                <w:sz w:val="17"/>
                <w:szCs w:val="17"/>
              </w:rPr>
              <w:t>👉</w:t>
            </w:r>
            <w:r w:rsidRPr="004D119A">
              <w:rPr>
                <w:rFonts w:ascii="Elza Text" w:hAnsi="Elza Text"/>
                <w:sz w:val="17"/>
                <w:szCs w:val="17"/>
              </w:rPr>
              <w:t xml:space="preserve"> laconstruction.fr</w:t>
            </w:r>
          </w:p>
          <w:p w14:paraId="77F8F522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.</w:t>
            </w:r>
            <w:r w:rsidRPr="004D119A">
              <w:rPr>
                <w:rFonts w:ascii="Elza Text" w:hAnsi="Elza Text"/>
                <w:sz w:val="17"/>
                <w:szCs w:val="17"/>
              </w:rPr>
              <w:br/>
              <w:t>.</w:t>
            </w:r>
          </w:p>
          <w:p w14:paraId="683FA98B" w14:textId="51640639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.</w:t>
            </w:r>
            <w:r w:rsidRPr="004D119A">
              <w:rPr>
                <w:rFonts w:ascii="Elza Text" w:hAnsi="Elza Text"/>
                <w:sz w:val="17"/>
                <w:szCs w:val="17"/>
              </w:rPr>
              <w:br/>
              <w:t xml:space="preserve">#PassionConstruction #laconstruction #btp #avenir #mobilité #métiers #formation #orientation </w:t>
            </w:r>
          </w:p>
        </w:tc>
        <w:tc>
          <w:tcPr>
            <w:tcW w:w="30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D582C6F" w14:textId="77777777" w:rsidR="003137F8" w:rsidRPr="004D119A" w:rsidRDefault="00000000">
            <w:pPr>
              <w:jc w:val="center"/>
              <w:rPr>
                <w:rFonts w:ascii="Elza Text" w:hAnsi="Elza Text"/>
              </w:rPr>
            </w:pPr>
            <w:r w:rsidRPr="004D119A">
              <w:rPr>
                <w:rFonts w:ascii="Elza Text" w:hAnsi="Elza Text"/>
                <w:noProof/>
              </w:rPr>
              <w:drawing>
                <wp:inline distT="114300" distB="114300" distL="114300" distR="114300" wp14:anchorId="7DD2B2D9" wp14:editId="46A341FC">
                  <wp:extent cx="1847850" cy="1854200"/>
                  <wp:effectExtent l="0" t="0" r="0" b="0"/>
                  <wp:docPr id="10" name="image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18542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AAD9096" w14:textId="4A3442ED" w:rsidR="003137F8" w:rsidRPr="004D119A" w:rsidRDefault="004D119A">
            <w:pPr>
              <w:jc w:val="center"/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@la_construction_officiel</w:t>
            </w:r>
          </w:p>
        </w:tc>
      </w:tr>
      <w:tr w:rsidR="003137F8" w14:paraId="756360DD" w14:textId="77777777" w:rsidTr="0087622A">
        <w:trPr>
          <w:trHeight w:val="3570"/>
        </w:trPr>
        <w:tc>
          <w:tcPr>
            <w:tcW w:w="5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0C2A015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 xml:space="preserve">Tu cherches un métier avec de réelles </w:t>
            </w:r>
            <w:proofErr w:type="gramStart"/>
            <w:r w:rsidRPr="004D119A">
              <w:rPr>
                <w:rFonts w:ascii="Elza Text" w:hAnsi="Elza Text"/>
                <w:sz w:val="17"/>
                <w:szCs w:val="17"/>
              </w:rPr>
              <w:t>perspectives d’avenir</w:t>
            </w:r>
            <w:proofErr w:type="gramEnd"/>
            <w:r w:rsidRPr="004D119A">
              <w:rPr>
                <w:rFonts w:ascii="Elza Text" w:hAnsi="Elza Text"/>
                <w:sz w:val="17"/>
                <w:szCs w:val="17"/>
              </w:rPr>
              <w:t xml:space="preserve"> ? </w:t>
            </w:r>
          </w:p>
          <w:p w14:paraId="1583F06A" w14:textId="77777777" w:rsidR="003137F8" w:rsidRPr="004D119A" w:rsidRDefault="003137F8">
            <w:pPr>
              <w:rPr>
                <w:rFonts w:ascii="Elza Text" w:hAnsi="Elza Text"/>
                <w:sz w:val="17"/>
                <w:szCs w:val="17"/>
              </w:rPr>
            </w:pPr>
          </w:p>
          <w:p w14:paraId="01AAE17D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Les métiers de la construction offrent de nombreuses perspectives de carrière : devenir un jour chef d’équipe ou conducteur de travaux, voire créer ou reprendre une entreprise. Des métiers où toutes tes ambitions sont possibles !</w:t>
            </w:r>
          </w:p>
          <w:p w14:paraId="139916C2" w14:textId="77777777" w:rsidR="003137F8" w:rsidRPr="004D119A" w:rsidRDefault="003137F8">
            <w:pPr>
              <w:rPr>
                <w:rFonts w:ascii="Elza Text" w:hAnsi="Elza Text"/>
                <w:sz w:val="17"/>
                <w:szCs w:val="17"/>
              </w:rPr>
            </w:pPr>
          </w:p>
          <w:p w14:paraId="730AD99B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 xml:space="preserve">Prêt à te former ? Si tu as envie d’en savoir plus sur les métiers de la construction et sur l’apprentissage pour s’y former, direction </w:t>
            </w:r>
            <w:r w:rsidRPr="004D119A">
              <w:rPr>
                <w:rFonts w:ascii="Apple Color Emoji" w:hAnsi="Apple Color Emoji" w:cs="Apple Color Emoji"/>
                <w:sz w:val="17"/>
                <w:szCs w:val="17"/>
              </w:rPr>
              <w:t>👉</w:t>
            </w:r>
            <w:r w:rsidRPr="004D119A">
              <w:rPr>
                <w:rFonts w:ascii="Elza Text" w:hAnsi="Elza Text"/>
                <w:sz w:val="17"/>
                <w:szCs w:val="17"/>
              </w:rPr>
              <w:t xml:space="preserve"> </w:t>
            </w:r>
            <w:hyperlink r:id="rId13">
              <w:r w:rsidR="003137F8" w:rsidRPr="004D119A">
                <w:rPr>
                  <w:rFonts w:ascii="Elza Text" w:hAnsi="Elza Text"/>
                  <w:sz w:val="17"/>
                  <w:szCs w:val="17"/>
                </w:rPr>
                <w:t>laconstruction.fr</w:t>
              </w:r>
            </w:hyperlink>
          </w:p>
          <w:p w14:paraId="024B0AF2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.</w:t>
            </w:r>
            <w:r w:rsidRPr="004D119A">
              <w:rPr>
                <w:rFonts w:ascii="Elza Text" w:hAnsi="Elza Text"/>
                <w:sz w:val="17"/>
                <w:szCs w:val="17"/>
              </w:rPr>
              <w:br/>
              <w:t>.</w:t>
            </w:r>
          </w:p>
          <w:p w14:paraId="13EF8E27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.</w:t>
            </w:r>
          </w:p>
          <w:p w14:paraId="298CDBCB" w14:textId="425D56D4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#PassionConstruction #laconstruction #carrière #btp #avenir #métiers #réussite #orientation</w:t>
            </w:r>
          </w:p>
        </w:tc>
        <w:tc>
          <w:tcPr>
            <w:tcW w:w="30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BD8D470" w14:textId="77777777" w:rsidR="003137F8" w:rsidRPr="004D119A" w:rsidRDefault="00000000">
            <w:pPr>
              <w:jc w:val="center"/>
              <w:rPr>
                <w:rFonts w:ascii="Elza Text" w:hAnsi="Elza Text"/>
              </w:rPr>
            </w:pPr>
            <w:r w:rsidRPr="004D119A">
              <w:rPr>
                <w:rFonts w:ascii="Elza Text" w:hAnsi="Elza Text"/>
                <w:noProof/>
              </w:rPr>
              <w:drawing>
                <wp:inline distT="114300" distB="114300" distL="114300" distR="114300" wp14:anchorId="5FE5B831" wp14:editId="56E913A3">
                  <wp:extent cx="1847850" cy="1854200"/>
                  <wp:effectExtent l="0" t="0" r="0" b="0"/>
                  <wp:docPr id="3" name="image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18542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85A906C" w14:textId="51F85983" w:rsidR="003137F8" w:rsidRPr="004D119A" w:rsidRDefault="004D119A">
            <w:pPr>
              <w:jc w:val="center"/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@la_construction_officiel</w:t>
            </w:r>
          </w:p>
        </w:tc>
      </w:tr>
      <w:tr w:rsidR="003137F8" w14:paraId="129FCD9C" w14:textId="77777777" w:rsidTr="0087622A">
        <w:trPr>
          <w:trHeight w:val="3570"/>
        </w:trPr>
        <w:tc>
          <w:tcPr>
            <w:tcW w:w="5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087F221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 xml:space="preserve">A la recherche d’un métier qui fait avancer le monde ? </w:t>
            </w:r>
          </w:p>
          <w:p w14:paraId="7A60886B" w14:textId="77777777" w:rsidR="003137F8" w:rsidRPr="004D119A" w:rsidRDefault="003137F8">
            <w:pPr>
              <w:rPr>
                <w:rFonts w:ascii="Elza Text" w:hAnsi="Elza Text"/>
                <w:sz w:val="17"/>
                <w:szCs w:val="17"/>
              </w:rPr>
            </w:pPr>
          </w:p>
          <w:p w14:paraId="645E660F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Drones, capteurs GPS, modélisation 3D, exosquelettes, matériaux innovants, équipements de pointe…</w:t>
            </w:r>
          </w:p>
          <w:p w14:paraId="147E3621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br/>
              <w:t>La construction, ce sont des métiers techniques, avec la maîtrise d’un savoir-faire concret et qui répondent aux enjeux de la performance énergétique et environnementale.</w:t>
            </w:r>
          </w:p>
          <w:p w14:paraId="48EF39F3" w14:textId="77777777" w:rsidR="003137F8" w:rsidRPr="004D119A" w:rsidRDefault="003137F8">
            <w:pPr>
              <w:rPr>
                <w:rFonts w:ascii="Elza Text" w:hAnsi="Elza Text"/>
                <w:sz w:val="17"/>
                <w:szCs w:val="17"/>
              </w:rPr>
            </w:pPr>
          </w:p>
          <w:p w14:paraId="1C8EEE54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 xml:space="preserve">Et pour s’y former, rien de mieux que l’apprentissage ! Envie d’en savoir plus sur les métiers de la construction ? direction </w:t>
            </w:r>
            <w:r w:rsidRPr="004D119A">
              <w:rPr>
                <w:rFonts w:ascii="Apple Color Emoji" w:hAnsi="Apple Color Emoji" w:cs="Apple Color Emoji"/>
                <w:sz w:val="17"/>
                <w:szCs w:val="17"/>
              </w:rPr>
              <w:t>👉</w:t>
            </w:r>
            <w:r w:rsidRPr="004D119A">
              <w:rPr>
                <w:rFonts w:ascii="Elza Text" w:hAnsi="Elza Text"/>
                <w:sz w:val="17"/>
                <w:szCs w:val="17"/>
              </w:rPr>
              <w:t xml:space="preserve"> </w:t>
            </w:r>
            <w:hyperlink r:id="rId15">
              <w:r w:rsidR="003137F8" w:rsidRPr="004D119A">
                <w:rPr>
                  <w:rFonts w:ascii="Elza Text" w:hAnsi="Elza Text"/>
                  <w:sz w:val="17"/>
                  <w:szCs w:val="17"/>
                </w:rPr>
                <w:t>laconstruction.fr</w:t>
              </w:r>
            </w:hyperlink>
          </w:p>
          <w:p w14:paraId="3259D832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.</w:t>
            </w:r>
            <w:r w:rsidRPr="004D119A">
              <w:rPr>
                <w:rFonts w:ascii="Elza Text" w:hAnsi="Elza Text"/>
                <w:sz w:val="17"/>
                <w:szCs w:val="17"/>
              </w:rPr>
              <w:br/>
              <w:t>.</w:t>
            </w:r>
          </w:p>
          <w:p w14:paraId="3BC7BB2C" w14:textId="77777777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.</w:t>
            </w:r>
          </w:p>
          <w:p w14:paraId="0388FB54" w14:textId="11D8CB79" w:rsidR="003137F8" w:rsidRPr="004D119A" w:rsidRDefault="00000000">
            <w:pPr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#PassionConstruction #laconstruction #innovation #btp #construction #transition #avenir #métiers</w:t>
            </w:r>
          </w:p>
        </w:tc>
        <w:tc>
          <w:tcPr>
            <w:tcW w:w="30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91E85CE" w14:textId="77777777" w:rsidR="003137F8" w:rsidRPr="004D119A" w:rsidRDefault="00000000">
            <w:pPr>
              <w:jc w:val="center"/>
              <w:rPr>
                <w:rFonts w:ascii="Elza Text" w:hAnsi="Elza Text"/>
              </w:rPr>
            </w:pPr>
            <w:r w:rsidRPr="004D119A">
              <w:rPr>
                <w:rFonts w:ascii="Elza Text" w:hAnsi="Elza Text"/>
                <w:noProof/>
              </w:rPr>
              <w:drawing>
                <wp:inline distT="114300" distB="114300" distL="114300" distR="114300" wp14:anchorId="2188959E" wp14:editId="5A645A4D">
                  <wp:extent cx="1847850" cy="1854200"/>
                  <wp:effectExtent l="0" t="0" r="0" b="0"/>
                  <wp:docPr id="5" name="image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1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18542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30003D4" w14:textId="3F8ECEC8" w:rsidR="003137F8" w:rsidRPr="004D119A" w:rsidRDefault="004D119A">
            <w:pPr>
              <w:jc w:val="center"/>
              <w:rPr>
                <w:rFonts w:ascii="Elza Text" w:hAnsi="Elza Text"/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@la_construction_officiel</w:t>
            </w:r>
          </w:p>
        </w:tc>
      </w:tr>
      <w:tr w:rsidR="003137F8" w14:paraId="3E6C0384" w14:textId="77777777" w:rsidTr="0087622A">
        <w:trPr>
          <w:trHeight w:val="3570"/>
        </w:trPr>
        <w:tc>
          <w:tcPr>
            <w:tcW w:w="5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79F9B3D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lastRenderedPageBreak/>
              <w:t xml:space="preserve">Construire une culture de la </w:t>
            </w:r>
            <w:proofErr w:type="spellStart"/>
            <w:r>
              <w:rPr>
                <w:sz w:val="17"/>
                <w:szCs w:val="17"/>
              </w:rPr>
              <w:t>la</w:t>
            </w:r>
            <w:proofErr w:type="spellEnd"/>
            <w:r>
              <w:rPr>
                <w:sz w:val="17"/>
                <w:szCs w:val="17"/>
              </w:rPr>
              <w:t xml:space="preserve"> prévention </w:t>
            </w:r>
          </w:p>
          <w:p w14:paraId="61132429" w14:textId="77777777" w:rsidR="003137F8" w:rsidRDefault="003137F8">
            <w:pPr>
              <w:rPr>
                <w:sz w:val="17"/>
                <w:szCs w:val="17"/>
              </w:rPr>
            </w:pPr>
          </w:p>
          <w:p w14:paraId="365F3128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 xml:space="preserve">Dans la construction, la sécurité sur les chantiers est une priorité de chaque instant pour les professionnels d’aujourd’hui et de demain. Les jeunes y sont formés dès leurs premiers pas : bons gestes, équipements de protection, réflexes essentiels… Tout est mis en </w:t>
            </w:r>
            <w:proofErr w:type="spellStart"/>
            <w:r>
              <w:rPr>
                <w:sz w:val="17"/>
                <w:szCs w:val="17"/>
              </w:rPr>
              <w:t>oeuvre</w:t>
            </w:r>
            <w:proofErr w:type="spellEnd"/>
            <w:r>
              <w:rPr>
                <w:sz w:val="17"/>
                <w:szCs w:val="17"/>
              </w:rPr>
              <w:t xml:space="preserve"> pour qu’ils apprennent leur métier en toute confiance et en toute sécurité.  </w:t>
            </w:r>
          </w:p>
          <w:p w14:paraId="7CED9376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 xml:space="preserve">Envie d’en savoir plus sur les métiers de la construction et sur l’apprentissage pour s’y former, direction 👉 </w:t>
            </w:r>
            <w:hyperlink r:id="rId17">
              <w:r w:rsidR="003137F8">
                <w:rPr>
                  <w:sz w:val="17"/>
                  <w:szCs w:val="17"/>
                </w:rPr>
                <w:t>laconstruction.fr</w:t>
              </w:r>
            </w:hyperlink>
          </w:p>
          <w:p w14:paraId="413EFE18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.</w:t>
            </w:r>
            <w:r>
              <w:rPr>
                <w:sz w:val="17"/>
                <w:szCs w:val="17"/>
              </w:rPr>
              <w:br/>
              <w:t>.</w:t>
            </w:r>
          </w:p>
          <w:p w14:paraId="28A6ABAC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.</w:t>
            </w:r>
          </w:p>
          <w:p w14:paraId="1D14ADDE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#PassionConstruction #laconstruction #sécurité #chantier #btp #métiers #prévention</w:t>
            </w:r>
          </w:p>
          <w:p w14:paraId="3D5EE2F5" w14:textId="77777777" w:rsidR="003137F8" w:rsidRDefault="003137F8">
            <w:pPr>
              <w:rPr>
                <w:sz w:val="17"/>
                <w:szCs w:val="17"/>
              </w:rPr>
            </w:pPr>
          </w:p>
          <w:p w14:paraId="7C35AB84" w14:textId="77777777" w:rsidR="003137F8" w:rsidRDefault="003137F8">
            <w:pPr>
              <w:rPr>
                <w:sz w:val="17"/>
                <w:szCs w:val="17"/>
              </w:rPr>
            </w:pPr>
          </w:p>
        </w:tc>
        <w:tc>
          <w:tcPr>
            <w:tcW w:w="30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01D0FA" w14:textId="77777777" w:rsidR="003137F8" w:rsidRDefault="00000000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346D0E55" wp14:editId="4F75199C">
                  <wp:extent cx="1847850" cy="1854200"/>
                  <wp:effectExtent l="0" t="0" r="0" b="0"/>
                  <wp:docPr id="1" name="image1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18542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ABAE190" w14:textId="649FA07A" w:rsidR="003137F8" w:rsidRDefault="004D119A">
            <w:pPr>
              <w:jc w:val="center"/>
              <w:rPr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@la_construction_officiel</w:t>
            </w:r>
          </w:p>
        </w:tc>
      </w:tr>
      <w:tr w:rsidR="003137F8" w14:paraId="1E877ED5" w14:textId="77777777" w:rsidTr="0087622A">
        <w:trPr>
          <w:trHeight w:val="3570"/>
        </w:trPr>
        <w:tc>
          <w:tcPr>
            <w:tcW w:w="5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0CFAD41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 xml:space="preserve">Ce qui compte pour toi c’est l’esprit d’équipe ? </w:t>
            </w:r>
          </w:p>
          <w:p w14:paraId="4A366955" w14:textId="77777777" w:rsidR="003137F8" w:rsidRDefault="003137F8">
            <w:pPr>
              <w:rPr>
                <w:sz w:val="17"/>
                <w:szCs w:val="17"/>
              </w:rPr>
            </w:pPr>
          </w:p>
          <w:p w14:paraId="2473D01A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 xml:space="preserve">Dans la construction, la réussite repose sur la coordination, l’entraide et la complémentarité des métiers. Le collectif et l’esprit d’équipe sont la règle d’or mais surtout une force au quotidien ! </w:t>
            </w:r>
          </w:p>
          <w:p w14:paraId="0A033058" w14:textId="77777777" w:rsidR="003137F8" w:rsidRDefault="003137F8">
            <w:pPr>
              <w:rPr>
                <w:sz w:val="17"/>
                <w:szCs w:val="17"/>
              </w:rPr>
            </w:pPr>
          </w:p>
          <w:p w14:paraId="37624A9B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 xml:space="preserve">Alors, rejoins la construction. Si tu as envie d’en savoir plus sur les métiers de la construction et sur l’apprentissage pour s’y former, direction 👉 </w:t>
            </w:r>
            <w:hyperlink r:id="rId19">
              <w:r w:rsidR="003137F8">
                <w:rPr>
                  <w:sz w:val="17"/>
                  <w:szCs w:val="17"/>
                </w:rPr>
                <w:t>laconstruction.fr</w:t>
              </w:r>
            </w:hyperlink>
          </w:p>
          <w:p w14:paraId="50D4DD58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.</w:t>
            </w:r>
            <w:r>
              <w:rPr>
                <w:sz w:val="17"/>
                <w:szCs w:val="17"/>
              </w:rPr>
              <w:br/>
              <w:t>.</w:t>
            </w:r>
          </w:p>
          <w:p w14:paraId="113C6C49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.</w:t>
            </w:r>
          </w:p>
          <w:p w14:paraId="5612F4E6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#PassionConstruction #laconstruction #espritdequipe #chantier #btp #métiers #equipe #collectif</w:t>
            </w:r>
          </w:p>
          <w:p w14:paraId="304A073A" w14:textId="77777777" w:rsidR="003137F8" w:rsidRDefault="003137F8">
            <w:pPr>
              <w:rPr>
                <w:sz w:val="17"/>
                <w:szCs w:val="17"/>
              </w:rPr>
            </w:pPr>
          </w:p>
        </w:tc>
        <w:tc>
          <w:tcPr>
            <w:tcW w:w="30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3041696" w14:textId="77777777" w:rsidR="003137F8" w:rsidRDefault="00000000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5A7DB0C1" wp14:editId="526A34B6">
                  <wp:extent cx="1847850" cy="1854200"/>
                  <wp:effectExtent l="0" t="0" r="0" b="0"/>
                  <wp:docPr id="7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2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18542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EE33C26" w14:textId="5ADC4FA5" w:rsidR="003137F8" w:rsidRDefault="004D119A">
            <w:pPr>
              <w:jc w:val="center"/>
              <w:rPr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@la_construction_officiel</w:t>
            </w:r>
          </w:p>
        </w:tc>
      </w:tr>
      <w:tr w:rsidR="003137F8" w14:paraId="1D40A4F5" w14:textId="77777777" w:rsidTr="0087622A">
        <w:trPr>
          <w:trHeight w:val="3570"/>
        </w:trPr>
        <w:tc>
          <w:tcPr>
            <w:tcW w:w="5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F1982FA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Fais le choix de l’apprentissage pour te former à un métier de la construction !</w:t>
            </w:r>
          </w:p>
          <w:p w14:paraId="20C2833E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L’apprentissage BTP, c’est :</w:t>
            </w:r>
          </w:p>
          <w:p w14:paraId="6131B3DE" w14:textId="77777777" w:rsidR="003137F8" w:rsidRDefault="00000000">
            <w:pPr>
              <w:numPr>
                <w:ilvl w:val="0"/>
                <w:numId w:val="1"/>
              </w:numPr>
              <w:spacing w:before="240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Une pratique du métier en entreprise.</w:t>
            </w:r>
          </w:p>
          <w:p w14:paraId="4ACE3D64" w14:textId="77777777" w:rsidR="003137F8" w:rsidRDefault="00000000">
            <w:pPr>
              <w:numPr>
                <w:ilvl w:val="0"/>
                <w:numId w:val="1"/>
              </w:num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Un diplôme ou titre professionnel reconnu.</w:t>
            </w:r>
          </w:p>
          <w:p w14:paraId="6515F4D3" w14:textId="77777777" w:rsidR="003137F8" w:rsidRDefault="00000000">
            <w:pPr>
              <w:numPr>
                <w:ilvl w:val="0"/>
                <w:numId w:val="1"/>
              </w:num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Un accompagnement par un professionnel qualifié.</w:t>
            </w:r>
          </w:p>
          <w:p w14:paraId="165E3825" w14:textId="77777777" w:rsidR="003137F8" w:rsidRDefault="00000000">
            <w:pPr>
              <w:numPr>
                <w:ilvl w:val="0"/>
                <w:numId w:val="1"/>
              </w:num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Un salaire plus élevé que dans les autres secteurs.</w:t>
            </w:r>
          </w:p>
          <w:p w14:paraId="379C8FBA" w14:textId="77777777" w:rsidR="003137F8" w:rsidRDefault="00000000">
            <w:pPr>
              <w:numPr>
                <w:ilvl w:val="0"/>
                <w:numId w:val="1"/>
              </w:numPr>
              <w:spacing w:after="240"/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 xml:space="preserve">Un tremplin pour l’emploi ! </w:t>
            </w:r>
          </w:p>
          <w:p w14:paraId="0C429376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Pour tout savoir des métiers de la construction et de l’apprentissage pour s’y former, direction 👉 laconstruction.fr</w:t>
            </w:r>
            <w:r>
              <w:rPr>
                <w:sz w:val="17"/>
                <w:szCs w:val="17"/>
              </w:rPr>
              <w:br/>
              <w:t>.</w:t>
            </w:r>
            <w:r>
              <w:rPr>
                <w:sz w:val="17"/>
                <w:szCs w:val="17"/>
              </w:rPr>
              <w:br/>
              <w:t>.</w:t>
            </w:r>
          </w:p>
          <w:p w14:paraId="711FD4E1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.</w:t>
            </w:r>
            <w:r>
              <w:rPr>
                <w:sz w:val="17"/>
                <w:szCs w:val="17"/>
              </w:rPr>
              <w:br/>
              <w:t>#PassionConstruction #laconstruction #btp #formation #métier #apprentissage #CFA #OF #orientation#batiment #travauxpublics #TP</w:t>
            </w:r>
          </w:p>
        </w:tc>
        <w:tc>
          <w:tcPr>
            <w:tcW w:w="30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36B2B9" w14:textId="77777777" w:rsidR="003137F8" w:rsidRDefault="003137F8"/>
          <w:p w14:paraId="66734E21" w14:textId="77777777" w:rsidR="003137F8" w:rsidRDefault="003137F8"/>
          <w:p w14:paraId="7089299E" w14:textId="77777777" w:rsidR="003137F8" w:rsidRDefault="00000000">
            <w:r>
              <w:rPr>
                <w:noProof/>
              </w:rPr>
              <w:drawing>
                <wp:inline distT="114300" distB="114300" distL="114300" distR="114300" wp14:anchorId="548E7F90" wp14:editId="69FE0DF4">
                  <wp:extent cx="1847850" cy="1854200"/>
                  <wp:effectExtent l="0" t="0" r="0" b="0"/>
                  <wp:docPr id="11" name="image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jpg"/>
                          <pic:cNvPicPr preferRelativeResize="0"/>
                        </pic:nvPicPr>
                        <pic:blipFill>
                          <a:blip r:embed="rId2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18542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90E863D" w14:textId="7CB63862" w:rsidR="003137F8" w:rsidRDefault="004D119A">
            <w:pPr>
              <w:rPr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@la_construction_officiel</w:t>
            </w:r>
          </w:p>
        </w:tc>
      </w:tr>
      <w:tr w:rsidR="003137F8" w14:paraId="23C54FC5" w14:textId="77777777" w:rsidTr="0087622A">
        <w:trPr>
          <w:trHeight w:val="3570"/>
        </w:trPr>
        <w:tc>
          <w:tcPr>
            <w:tcW w:w="58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0519D4" w14:textId="77777777" w:rsidR="003137F8" w:rsidRDefault="003137F8">
            <w:pPr>
              <w:rPr>
                <w:sz w:val="17"/>
                <w:szCs w:val="17"/>
              </w:rPr>
            </w:pPr>
          </w:p>
          <w:p w14:paraId="62BCB726" w14:textId="77777777" w:rsidR="003137F8" w:rsidRDefault="003137F8">
            <w:pPr>
              <w:rPr>
                <w:sz w:val="17"/>
                <w:szCs w:val="17"/>
              </w:rPr>
            </w:pPr>
          </w:p>
          <w:p w14:paraId="7CCB2489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Envie d’un métier qui compte ?</w:t>
            </w:r>
          </w:p>
          <w:p w14:paraId="1845A604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 xml:space="preserve">La Construction, c’est avec </w:t>
            </w:r>
            <w:proofErr w:type="gramStart"/>
            <w:r>
              <w:rPr>
                <w:sz w:val="17"/>
                <w:szCs w:val="17"/>
              </w:rPr>
              <w:t>toi  et</w:t>
            </w:r>
            <w:proofErr w:type="gramEnd"/>
            <w:r>
              <w:rPr>
                <w:sz w:val="17"/>
                <w:szCs w:val="17"/>
              </w:rPr>
              <w:t xml:space="preserve"> pour toi, avec plus de 30 métiers dans le bâtiment et les travaux publics, utiles, concrets et innovants… Des métiers pour tous.</w:t>
            </w:r>
          </w:p>
          <w:p w14:paraId="42FE9FE0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 xml:space="preserve">Alors, prêt à passer à l'action ? Il y a forcément un centre de formation près de chez toi. </w:t>
            </w:r>
          </w:p>
          <w:p w14:paraId="3D482599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Rendez-vous sur laconstruction.fr.</w:t>
            </w:r>
          </w:p>
          <w:p w14:paraId="13D73487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.</w:t>
            </w:r>
            <w:r>
              <w:rPr>
                <w:sz w:val="17"/>
                <w:szCs w:val="17"/>
              </w:rPr>
              <w:br/>
              <w:t>.</w:t>
            </w:r>
          </w:p>
          <w:p w14:paraId="4206DFA2" w14:textId="77777777" w:rsidR="003137F8" w:rsidRDefault="00000000">
            <w:pPr>
              <w:rPr>
                <w:sz w:val="17"/>
                <w:szCs w:val="17"/>
              </w:rPr>
            </w:pPr>
            <w:r>
              <w:rPr>
                <w:sz w:val="17"/>
                <w:szCs w:val="17"/>
              </w:rPr>
              <w:t>.</w:t>
            </w:r>
            <w:r>
              <w:rPr>
                <w:sz w:val="17"/>
                <w:szCs w:val="17"/>
              </w:rPr>
              <w:br/>
              <w:t>#PassionConstruction #laconstruction #btp #formation #métier #apprentissage #CFA #OF #batiment #travauxpublics #TP</w:t>
            </w:r>
          </w:p>
          <w:p w14:paraId="1CBE135C" w14:textId="77777777" w:rsidR="003137F8" w:rsidRDefault="003137F8">
            <w:pPr>
              <w:rPr>
                <w:sz w:val="17"/>
                <w:szCs w:val="17"/>
              </w:rPr>
            </w:pPr>
          </w:p>
          <w:p w14:paraId="42F96B2A" w14:textId="77777777" w:rsidR="003137F8" w:rsidRDefault="003137F8">
            <w:pPr>
              <w:rPr>
                <w:sz w:val="17"/>
                <w:szCs w:val="17"/>
              </w:rPr>
            </w:pPr>
          </w:p>
          <w:p w14:paraId="759113AE" w14:textId="77777777" w:rsidR="003137F8" w:rsidRDefault="003137F8">
            <w:pPr>
              <w:rPr>
                <w:sz w:val="17"/>
                <w:szCs w:val="17"/>
              </w:rPr>
            </w:pPr>
          </w:p>
        </w:tc>
        <w:tc>
          <w:tcPr>
            <w:tcW w:w="30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9ACE9DA" w14:textId="77777777" w:rsidR="003137F8" w:rsidRDefault="003137F8">
            <w:pPr>
              <w:jc w:val="center"/>
            </w:pPr>
          </w:p>
          <w:p w14:paraId="599442C2" w14:textId="77777777" w:rsidR="003137F8" w:rsidRDefault="003137F8">
            <w:pPr>
              <w:jc w:val="center"/>
            </w:pPr>
          </w:p>
          <w:p w14:paraId="27D20244" w14:textId="77777777" w:rsidR="003137F8" w:rsidRDefault="003137F8">
            <w:pPr>
              <w:jc w:val="center"/>
            </w:pPr>
          </w:p>
          <w:p w14:paraId="3EADB2DC" w14:textId="77777777" w:rsidR="003137F8" w:rsidRDefault="003137F8">
            <w:pPr>
              <w:jc w:val="center"/>
            </w:pPr>
          </w:p>
          <w:p w14:paraId="28B378B1" w14:textId="77777777" w:rsidR="003137F8" w:rsidRDefault="003137F8">
            <w:pPr>
              <w:jc w:val="center"/>
            </w:pPr>
          </w:p>
          <w:p w14:paraId="0829DED1" w14:textId="77777777" w:rsidR="003137F8" w:rsidRDefault="003137F8">
            <w:pPr>
              <w:jc w:val="center"/>
            </w:pPr>
          </w:p>
          <w:p w14:paraId="4955BA76" w14:textId="77777777" w:rsidR="003137F8" w:rsidRDefault="00000000">
            <w:pPr>
              <w:jc w:val="center"/>
            </w:pPr>
            <w:r>
              <w:rPr>
                <w:noProof/>
              </w:rPr>
              <w:drawing>
                <wp:inline distT="114300" distB="114300" distL="114300" distR="114300" wp14:anchorId="6AD27F3E" wp14:editId="0BDAF538">
                  <wp:extent cx="1847850" cy="1828800"/>
                  <wp:effectExtent l="0" t="0" r="0" b="0"/>
                  <wp:docPr id="6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2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1828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8DF2618" w14:textId="759DF2E5" w:rsidR="003137F8" w:rsidRDefault="004D119A">
            <w:pPr>
              <w:rPr>
                <w:sz w:val="17"/>
                <w:szCs w:val="17"/>
              </w:rPr>
            </w:pPr>
            <w:r w:rsidRPr="004D119A">
              <w:rPr>
                <w:rFonts w:ascii="Elza Text" w:hAnsi="Elza Text"/>
                <w:sz w:val="17"/>
                <w:szCs w:val="17"/>
              </w:rPr>
              <w:t>@la_construction_officiel</w:t>
            </w:r>
          </w:p>
        </w:tc>
      </w:tr>
    </w:tbl>
    <w:p w14:paraId="6392055E" w14:textId="77777777" w:rsidR="003137F8" w:rsidRDefault="00000000">
      <w:pPr>
        <w:rPr>
          <w:sz w:val="17"/>
          <w:szCs w:val="17"/>
        </w:rPr>
      </w:pPr>
      <w:r>
        <w:rPr>
          <w:b/>
          <w:bCs/>
          <w:sz w:val="17"/>
          <w:szCs w:val="17"/>
        </w:rPr>
        <w:t xml:space="preserve">  </w:t>
      </w:r>
      <w:r>
        <w:rPr>
          <w:sz w:val="17"/>
          <w:szCs w:val="17"/>
        </w:rPr>
        <w:t xml:space="preserve"> </w:t>
      </w:r>
    </w:p>
    <w:p w14:paraId="73E4C7F4" w14:textId="77777777" w:rsidR="003137F8" w:rsidRDefault="003137F8"/>
    <w:sectPr w:rsidR="003137F8" w:rsidSect="004D119A">
      <w:headerReference w:type="default" r:id="rId23"/>
      <w:pgSz w:w="11909" w:h="16834"/>
      <w:pgMar w:top="1440" w:right="1440" w:bottom="1440" w:left="1440" w:header="0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EB9A28" w14:textId="77777777" w:rsidR="00696A5A" w:rsidRDefault="00696A5A" w:rsidP="004D119A">
      <w:pPr>
        <w:spacing w:line="240" w:lineRule="auto"/>
      </w:pPr>
      <w:r>
        <w:separator/>
      </w:r>
    </w:p>
  </w:endnote>
  <w:endnote w:type="continuationSeparator" w:id="0">
    <w:p w14:paraId="44E584E0" w14:textId="77777777" w:rsidR="00696A5A" w:rsidRDefault="00696A5A" w:rsidP="004D119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9DA301B3-6678-2747-87D4-FDC186B9618B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2" w:fontKey="{5133640F-6EB3-5444-9800-A5019C11E22D}"/>
    <w:embedBold r:id="rId3" w:fontKey="{86D0B38E-9F4C-534A-8E6D-B990E345F30A}"/>
    <w:embedItalic r:id="rId4" w:fontKey="{22DD58D8-8EB2-8C48-92DB-976594E0FBEA}"/>
  </w:font>
  <w:font w:name="Loos Extended Black">
    <w:panose1 w:val="020B0907020102020303"/>
    <w:charset w:val="4D"/>
    <w:family w:val="swiss"/>
    <w:notTrueType/>
    <w:pitch w:val="variable"/>
    <w:sig w:usb0="04000207" w:usb1="10000000" w:usb2="00000000" w:usb3="00000000" w:csb0="00000097" w:csb1="00000000"/>
  </w:font>
  <w:font w:name="Elza Text">
    <w:panose1 w:val="00000800000000000000"/>
    <w:charset w:val="4D"/>
    <w:family w:val="auto"/>
    <w:pitch w:val="variable"/>
    <w:sig w:usb0="00000007" w:usb1="00000001" w:usb2="00000000" w:usb3="00000000" w:csb0="00000093" w:csb1="00000000"/>
    <w:embedRegular r:id="rId5" w:fontKey="{BBC13518-9386-914F-82C6-78721230A6DB}"/>
    <w:embedBold r:id="rId6" w:fontKey="{4BF72B63-CBC2-7841-BA39-54566B204A5B}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8" w:fontKey="{5FF90B38-73A4-B144-9575-784C3A954C47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F94921EB-C7C3-8C44-BF19-935D1E32F4E0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C11FDB" w14:textId="77777777" w:rsidR="00696A5A" w:rsidRDefault="00696A5A" w:rsidP="004D119A">
      <w:pPr>
        <w:spacing w:line="240" w:lineRule="auto"/>
      </w:pPr>
      <w:r>
        <w:separator/>
      </w:r>
    </w:p>
  </w:footnote>
  <w:footnote w:type="continuationSeparator" w:id="0">
    <w:p w14:paraId="4F81E3B8" w14:textId="77777777" w:rsidR="00696A5A" w:rsidRDefault="00696A5A" w:rsidP="004D119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9017B1" w14:textId="09A0620B" w:rsidR="004D119A" w:rsidRDefault="0087622A" w:rsidP="0087622A">
    <w:pPr>
      <w:pStyle w:val="En-tte"/>
      <w:jc w:val="right"/>
    </w:pPr>
    <w:r>
      <w:rPr>
        <w:noProof/>
      </w:rPr>
      <w:drawing>
        <wp:anchor distT="0" distB="0" distL="114300" distR="114300" simplePos="0" relativeHeight="251659264" behindDoc="1" locked="0" layoutInCell="1" allowOverlap="1" wp14:anchorId="68DE08D3" wp14:editId="208027C6">
          <wp:simplePos x="0" y="0"/>
          <wp:positionH relativeFrom="column">
            <wp:posOffset>4381967</wp:posOffset>
          </wp:positionH>
          <wp:positionV relativeFrom="paragraph">
            <wp:posOffset>145943</wp:posOffset>
          </wp:positionV>
          <wp:extent cx="1889125" cy="601980"/>
          <wp:effectExtent l="0" t="0" r="0" b="0"/>
          <wp:wrapTight wrapText="bothSides">
            <wp:wrapPolygon edited="0">
              <wp:start x="2178" y="4557"/>
              <wp:lineTo x="1452" y="7291"/>
              <wp:lineTo x="1016" y="10025"/>
              <wp:lineTo x="1162" y="13215"/>
              <wp:lineTo x="2178" y="15494"/>
              <wp:lineTo x="2323" y="16405"/>
              <wp:lineTo x="19023" y="16405"/>
              <wp:lineTo x="19168" y="15494"/>
              <wp:lineTo x="20184" y="12759"/>
              <wp:lineTo x="20329" y="10025"/>
              <wp:lineTo x="19023" y="4557"/>
              <wp:lineTo x="2178" y="4557"/>
            </wp:wrapPolygon>
          </wp:wrapTight>
          <wp:docPr id="1928490693" name="Image 6" descr="Une image contenant Police, Graphique, logo, symbole&#10;&#10;Le contenu généré par l’IA peut êtr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490693" name="Image 6" descr="Une image contenant Police, Graphique, logo, symbole&#10;&#10;Le contenu généré par l’IA peut êtr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89125" cy="6019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6C4413BC" wp14:editId="38BC1FA7">
          <wp:simplePos x="0" y="0"/>
          <wp:positionH relativeFrom="column">
            <wp:posOffset>-483079</wp:posOffset>
          </wp:positionH>
          <wp:positionV relativeFrom="paragraph">
            <wp:posOffset>198408</wp:posOffset>
          </wp:positionV>
          <wp:extent cx="1699296" cy="552090"/>
          <wp:effectExtent l="0" t="0" r="2540" b="0"/>
          <wp:wrapTight wrapText="bothSides">
            <wp:wrapPolygon edited="0">
              <wp:start x="1453" y="0"/>
              <wp:lineTo x="807" y="13919"/>
              <wp:lineTo x="807" y="16902"/>
              <wp:lineTo x="0" y="19885"/>
              <wp:lineTo x="20825" y="19885"/>
              <wp:lineTo x="21471" y="6960"/>
              <wp:lineTo x="18565" y="5468"/>
              <wp:lineTo x="4843" y="0"/>
              <wp:lineTo x="1453" y="0"/>
            </wp:wrapPolygon>
          </wp:wrapTight>
          <wp:docPr id="1702932160" name="Image 5" descr="Une image contenant Police, Graphique, logo, graphisme&#10;&#10;Le contenu généré par l’IA peut êtr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02932160" name="Image 5" descr="Une image contenant Police, Graphique, logo, graphisme&#10;&#10;Le contenu généré par l’IA peut être incorrect.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348" t="29380" r="7503" b="25850"/>
                  <a:stretch>
                    <a:fillRect/>
                  </a:stretch>
                </pic:blipFill>
                <pic:spPr bwMode="auto">
                  <a:xfrm>
                    <a:off x="0" y="0"/>
                    <a:ext cx="1699296" cy="5520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C37EF3"/>
    <w:multiLevelType w:val="multilevel"/>
    <w:tmpl w:val="046887A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7108098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7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37F8"/>
    <w:rsid w:val="0009496F"/>
    <w:rsid w:val="001B0279"/>
    <w:rsid w:val="003137F8"/>
    <w:rsid w:val="004D119A"/>
    <w:rsid w:val="00696A5A"/>
    <w:rsid w:val="0087622A"/>
    <w:rsid w:val="009833AE"/>
    <w:rsid w:val="00E80C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7C4296"/>
  <w15:docId w15:val="{ACEA8269-DD73-694C-9976-99B127FEDE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fr" w:eastAsia="fr-FR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r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</w:tblPr>
  </w:style>
  <w:style w:type="paragraph" w:styleId="En-tte">
    <w:name w:val="header"/>
    <w:basedOn w:val="Normal"/>
    <w:link w:val="En-tteCar"/>
    <w:uiPriority w:val="99"/>
    <w:unhideWhenUsed/>
    <w:rsid w:val="004D119A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D119A"/>
  </w:style>
  <w:style w:type="paragraph" w:styleId="Pieddepage">
    <w:name w:val="footer"/>
    <w:basedOn w:val="Normal"/>
    <w:link w:val="PieddepageCar"/>
    <w:uiPriority w:val="99"/>
    <w:unhideWhenUsed/>
    <w:rsid w:val="004D119A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D119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laconstruction.fr" TargetMode="External"/><Relationship Id="rId18" Type="http://schemas.openxmlformats.org/officeDocument/2006/relationships/image" Target="media/image9.jpeg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hyperlink" Target="http://laconstruction.fr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://laconstruction.fr" TargetMode="External"/><Relationship Id="rId23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hyperlink" Target="http://laconstruction.fr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2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4.png"/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4</Pages>
  <Words>902</Words>
  <Characters>4961</Characters>
  <Application>Microsoft Office Word</Application>
  <DocSecurity>0</DocSecurity>
  <Lines>41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anastasia.stelzenberger</cp:lastModifiedBy>
  <cp:revision>3</cp:revision>
  <dcterms:created xsi:type="dcterms:W3CDTF">2026-02-24T15:27:00Z</dcterms:created>
  <dcterms:modified xsi:type="dcterms:W3CDTF">2026-02-24T20:19:00Z</dcterms:modified>
</cp:coreProperties>
</file>